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C8" w:rsidRDefault="00BD18C8" w:rsidP="00BD18C8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2022年湖北省普通高等学校专升本考试考生健康承诺书</w:t>
      </w:r>
    </w:p>
    <w:p w:rsidR="00BD18C8" w:rsidRDefault="00BD18C8" w:rsidP="00BD18C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</w:t>
      </w:r>
    </w:p>
    <w:p w:rsidR="00BD18C8" w:rsidRDefault="00BD18C8" w:rsidP="00BD18C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本人已认真阅读准考证上考生须知关于疫情防控的有关规定，已按要求进行考前14天健康状况自我监测和体温测量，现就近期个人健康和行程情况作出如下承诺：：</w:t>
      </w:r>
    </w:p>
    <w:p w:rsidR="00BD18C8" w:rsidRDefault="00BD18C8" w:rsidP="00BD18C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1.本人考前21天未去过境外或考前14天未去过国内疫情中高风险地区。</w:t>
      </w:r>
    </w:p>
    <w:p w:rsidR="00BD18C8" w:rsidRDefault="00BD18C8" w:rsidP="00BD18C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2.本人不属于疫情防控要求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:rsidR="00BD18C8" w:rsidRDefault="00BD18C8" w:rsidP="00BD18C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3.本人在考前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天内如实填写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:rsidR="00BD18C8" w:rsidRDefault="00BD18C8" w:rsidP="00BD18C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4.本人进入考点时上交的《2022年湖北省普通专升本考试考生健康承诺书》、出示的健康码、行程卡、48小时内核酸检测阴性证明、新冠疫苗接种证明等均真实，无弄虚作假行为。</w:t>
      </w:r>
    </w:p>
    <w:p w:rsidR="00BD18C8" w:rsidRDefault="00BD18C8" w:rsidP="00BD18C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5.考试过程中如出现咳嗽、发热等身体不适情况，本人保证及时报告，愿自行放弃考试或服从考试工作人员安排到隔离考场考试。</w:t>
      </w:r>
    </w:p>
    <w:p w:rsidR="00BD18C8" w:rsidRDefault="00BD18C8" w:rsidP="00BD18C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以上信息真实、准确、完整，本人知悉并自愿承担瞒报的法律责任和其他后果。</w:t>
      </w:r>
    </w:p>
    <w:p w:rsidR="00BD18C8" w:rsidRDefault="00BD18C8" w:rsidP="00BD18C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承诺人（签字）：       考点：           考场：</w:t>
      </w:r>
    </w:p>
    <w:p w:rsidR="00BD18C8" w:rsidRDefault="00BD18C8" w:rsidP="00BD18C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                              日期：</w:t>
      </w:r>
    </w:p>
    <w:p w:rsidR="00BD18C8" w:rsidRDefault="00BD18C8" w:rsidP="00BD18C8">
      <w:pPr>
        <w:jc w:val="center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lastRenderedPageBreak/>
        <w:t>体温自我监测登记表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1C7F15">
        <w:trPr>
          <w:trHeight w:val="68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1C7F15">
        <w:trPr>
          <w:trHeight w:val="694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13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BD18C8" w:rsidTr="00360D3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</w:t>
            </w:r>
            <w:r w:rsidR="001C7F15"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C8" w:rsidRDefault="00BD18C8" w:rsidP="00360D32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:rsidR="00BD18C8" w:rsidRDefault="00BD18C8" w:rsidP="00BD18C8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注：考生进入考点考试大楼时，须向考点工作人员提供此承诺书。</w:t>
      </w:r>
    </w:p>
    <w:p w:rsidR="00BD18C8" w:rsidRDefault="00BD18C8" w:rsidP="00BD18C8">
      <w:pPr>
        <w:jc w:val="center"/>
        <w:rPr>
          <w:sz w:val="32"/>
          <w:szCs w:val="32"/>
        </w:rPr>
      </w:pPr>
    </w:p>
    <w:p w:rsidR="00BD18C8" w:rsidRDefault="00BD18C8" w:rsidP="00BD18C8">
      <w:pPr>
        <w:rPr>
          <w:sz w:val="15"/>
          <w:szCs w:val="15"/>
        </w:rPr>
      </w:pPr>
    </w:p>
    <w:p w:rsidR="003B00D3" w:rsidRPr="00BD18C8" w:rsidRDefault="003B00D3"/>
    <w:sectPr w:rsidR="003B00D3" w:rsidRPr="00BD18C8" w:rsidSect="00CB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43" w:rsidRDefault="003E5043" w:rsidP="00BD18C8">
      <w:r>
        <w:separator/>
      </w:r>
    </w:p>
  </w:endnote>
  <w:endnote w:type="continuationSeparator" w:id="1">
    <w:p w:rsidR="003E5043" w:rsidRDefault="003E5043" w:rsidP="00BD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43" w:rsidRDefault="003E5043" w:rsidP="00BD18C8">
      <w:r>
        <w:separator/>
      </w:r>
    </w:p>
  </w:footnote>
  <w:footnote w:type="continuationSeparator" w:id="1">
    <w:p w:rsidR="003E5043" w:rsidRDefault="003E5043" w:rsidP="00BD1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8C8"/>
    <w:rsid w:val="001C7F15"/>
    <w:rsid w:val="003B00D3"/>
    <w:rsid w:val="003E5043"/>
    <w:rsid w:val="00BD18C8"/>
    <w:rsid w:val="00D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3</cp:revision>
  <dcterms:created xsi:type="dcterms:W3CDTF">2022-05-31T04:07:00Z</dcterms:created>
  <dcterms:modified xsi:type="dcterms:W3CDTF">2022-05-31T04:35:00Z</dcterms:modified>
</cp:coreProperties>
</file>